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33" w:rsidRDefault="00A92333" w:rsidP="005F0E75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A92333" w:rsidRDefault="00A92333" w:rsidP="00A92333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MINUTES OF THE MEETING HELD ON</w:t>
      </w:r>
    </w:p>
    <w:p w:rsidR="00A92333" w:rsidRPr="006B669A" w:rsidRDefault="00A92333" w:rsidP="00A92333">
      <w:pPr>
        <w:spacing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MONDAY 25</w:t>
      </w:r>
      <w:r w:rsidRPr="00A311F6">
        <w:rPr>
          <w:rFonts w:ascii="Times New Roman" w:hAnsi="Times New Roman"/>
          <w:b/>
          <w:sz w:val="28"/>
          <w:vertAlign w:val="superscript"/>
        </w:rPr>
        <w:t>th</w:t>
      </w:r>
      <w:r>
        <w:rPr>
          <w:rFonts w:ascii="Times New Roman" w:hAnsi="Times New Roman"/>
          <w:b/>
          <w:sz w:val="28"/>
        </w:rPr>
        <w:t xml:space="preserve"> March 2019</w:t>
      </w:r>
    </w:p>
    <w:p w:rsidR="00A92333" w:rsidRPr="00A92333" w:rsidRDefault="00A92333" w:rsidP="00A92333">
      <w:pPr>
        <w:pStyle w:val="NoSpacing"/>
        <w:pBdr>
          <w:bottom w:val="single" w:sz="12" w:space="1" w:color="auto"/>
        </w:pBdr>
        <w:ind w:left="907" w:hanging="907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Present:  Cllrs L Williams, </w:t>
      </w:r>
      <w:r>
        <w:rPr>
          <w:rFonts w:ascii="Times New Roman" w:hAnsi="Times New Roman" w:cs="Times New Roman"/>
        </w:rPr>
        <w:t>J Davies,</w:t>
      </w:r>
      <w:r>
        <w:rPr>
          <w:rFonts w:ascii="Times New Roman" w:hAnsi="Times New Roman"/>
        </w:rPr>
        <w:t xml:space="preserve"> K McEneany, H Bellamy,</w:t>
      </w:r>
      <w:r>
        <w:rPr>
          <w:rFonts w:ascii="Times New Roman" w:hAnsi="Times New Roman" w:cs="Times New Roman"/>
        </w:rPr>
        <w:t xml:space="preserve"> J Wimhurst, P Bottom,</w:t>
      </w:r>
      <w:r w:rsidRPr="00A923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 Evans, K Griffiths</w:t>
      </w:r>
    </w:p>
    <w:p w:rsidR="00A92333" w:rsidRDefault="00A92333" w:rsidP="005F0E75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Apologies:  Cllr </w:t>
      </w:r>
      <w:r>
        <w:rPr>
          <w:rFonts w:ascii="Times New Roman" w:hAnsi="Times New Roman"/>
        </w:rPr>
        <w:t>M Clarke</w:t>
      </w:r>
      <w:r>
        <w:rPr>
          <w:rFonts w:ascii="Times New Roman" w:hAnsi="Times New Roman" w:cs="Times New Roman"/>
        </w:rPr>
        <w:t xml:space="preserve">, E Thomas, D Worth, G Evans </w:t>
      </w:r>
    </w:p>
    <w:p w:rsidR="005F0E75" w:rsidRDefault="005F0E75" w:rsidP="00FE6113">
      <w:pPr>
        <w:spacing w:after="0"/>
        <w:ind w:left="454" w:hanging="454"/>
        <w:rPr>
          <w:rFonts w:ascii="Times New Roman" w:hAnsi="Times New Roman"/>
        </w:rPr>
      </w:pPr>
    </w:p>
    <w:p w:rsidR="00A92333" w:rsidRDefault="000B1D51" w:rsidP="00152F50">
      <w:pPr>
        <w:spacing w:after="120"/>
        <w:ind w:left="454" w:hanging="4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472 </w:t>
      </w:r>
      <w:r w:rsidR="00A92333">
        <w:rPr>
          <w:rFonts w:ascii="Times New Roman" w:hAnsi="Times New Roman"/>
        </w:rPr>
        <w:t>Minutes of the meeting held on 25</w:t>
      </w:r>
      <w:r w:rsidR="00A92333" w:rsidRPr="00243DBF">
        <w:rPr>
          <w:rFonts w:ascii="Times New Roman" w:hAnsi="Times New Roman"/>
          <w:vertAlign w:val="superscript"/>
        </w:rPr>
        <w:t>th</w:t>
      </w:r>
      <w:r w:rsidR="00A92333">
        <w:rPr>
          <w:rFonts w:ascii="Times New Roman" w:hAnsi="Times New Roman"/>
        </w:rPr>
        <w:t xml:space="preserve"> February 2019</w:t>
      </w:r>
      <w:r>
        <w:rPr>
          <w:rFonts w:ascii="Times New Roman" w:hAnsi="Times New Roman"/>
        </w:rPr>
        <w:t>, proposed as correct by Cllr</w:t>
      </w:r>
      <w:r w:rsidR="00604E70">
        <w:rPr>
          <w:rFonts w:ascii="Times New Roman" w:hAnsi="Times New Roman"/>
        </w:rPr>
        <w:t xml:space="preserve"> Bellamy</w:t>
      </w:r>
      <w:r>
        <w:rPr>
          <w:rFonts w:ascii="Times New Roman" w:hAnsi="Times New Roman"/>
        </w:rPr>
        <w:t xml:space="preserve"> and seconded by Cllr</w:t>
      </w:r>
      <w:r w:rsidR="00604E70">
        <w:rPr>
          <w:rFonts w:ascii="Times New Roman" w:hAnsi="Times New Roman"/>
        </w:rPr>
        <w:t xml:space="preserve"> McEneany.</w:t>
      </w:r>
    </w:p>
    <w:p w:rsidR="00A92333" w:rsidRDefault="000B1D51" w:rsidP="00A923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473 </w:t>
      </w:r>
      <w:r w:rsidR="00A92333" w:rsidRPr="00097B5D">
        <w:rPr>
          <w:rFonts w:ascii="Times New Roman" w:hAnsi="Times New Roman" w:cs="Times New Roman"/>
          <w:b/>
        </w:rPr>
        <w:t xml:space="preserve"> Matters Arising</w:t>
      </w:r>
    </w:p>
    <w:p w:rsidR="00A92333" w:rsidRDefault="000B1D51" w:rsidP="00FE6113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473.1 </w:t>
      </w:r>
      <w:r w:rsidR="00604E70">
        <w:rPr>
          <w:rFonts w:ascii="Times New Roman" w:hAnsi="Times New Roman" w:cs="Times New Roman"/>
        </w:rPr>
        <w:t>Toilets at Parc Y Dre – Cllr Bottom confirmed that he had priced up item</w:t>
      </w:r>
      <w:r w:rsidR="00794CE4">
        <w:rPr>
          <w:rFonts w:ascii="Times New Roman" w:hAnsi="Times New Roman" w:cs="Times New Roman"/>
        </w:rPr>
        <w:t>s required.</w:t>
      </w:r>
      <w:r w:rsidR="00604E70">
        <w:rPr>
          <w:rFonts w:ascii="Times New Roman" w:hAnsi="Times New Roman" w:cs="Times New Roman"/>
        </w:rPr>
        <w:t xml:space="preserve"> Cllr Williams proposed that the toilet block be cleaned first</w:t>
      </w:r>
      <w:r w:rsidR="00266B94">
        <w:rPr>
          <w:rFonts w:ascii="Times New Roman" w:hAnsi="Times New Roman" w:cs="Times New Roman"/>
        </w:rPr>
        <w:t>,</w:t>
      </w:r>
      <w:r w:rsidR="00604E70">
        <w:rPr>
          <w:rFonts w:ascii="Times New Roman" w:hAnsi="Times New Roman" w:cs="Times New Roman"/>
        </w:rPr>
        <w:t xml:space="preserve"> the toilet seats etc</w:t>
      </w:r>
      <w:r w:rsidR="00FE6113">
        <w:rPr>
          <w:rFonts w:ascii="Times New Roman" w:hAnsi="Times New Roman" w:cs="Times New Roman"/>
        </w:rPr>
        <w:t>.</w:t>
      </w:r>
      <w:r w:rsidR="00604E70">
        <w:rPr>
          <w:rFonts w:ascii="Times New Roman" w:hAnsi="Times New Roman" w:cs="Times New Roman"/>
        </w:rPr>
        <w:t xml:space="preserve"> be replaced and once t</w:t>
      </w:r>
      <w:r w:rsidR="00266B94">
        <w:rPr>
          <w:rFonts w:ascii="Times New Roman" w:hAnsi="Times New Roman" w:cs="Times New Roman"/>
        </w:rPr>
        <w:t>he jobs were done that t</w:t>
      </w:r>
      <w:r w:rsidR="00604E70">
        <w:rPr>
          <w:rFonts w:ascii="Times New Roman" w:hAnsi="Times New Roman" w:cs="Times New Roman"/>
        </w:rPr>
        <w:t xml:space="preserve">he </w:t>
      </w:r>
      <w:r w:rsidR="005F0E75">
        <w:rPr>
          <w:rFonts w:ascii="Times New Roman" w:hAnsi="Times New Roman" w:cs="Times New Roman"/>
        </w:rPr>
        <w:t>Village W</w:t>
      </w:r>
      <w:r w:rsidR="00986CE4">
        <w:rPr>
          <w:rFonts w:ascii="Times New Roman" w:hAnsi="Times New Roman" w:cs="Times New Roman"/>
        </w:rPr>
        <w:t>arden</w:t>
      </w:r>
      <w:r w:rsidR="00266B94">
        <w:rPr>
          <w:rFonts w:ascii="Times New Roman" w:hAnsi="Times New Roman" w:cs="Times New Roman"/>
        </w:rPr>
        <w:t xml:space="preserve"> check</w:t>
      </w:r>
      <w:r w:rsidR="00604E70">
        <w:rPr>
          <w:rFonts w:ascii="Times New Roman" w:hAnsi="Times New Roman" w:cs="Times New Roman"/>
        </w:rPr>
        <w:t xml:space="preserve"> </w:t>
      </w:r>
      <w:r w:rsidR="00266B94">
        <w:rPr>
          <w:rFonts w:ascii="Times New Roman" w:hAnsi="Times New Roman" w:cs="Times New Roman"/>
        </w:rPr>
        <w:t xml:space="preserve">for cleanliness every </w:t>
      </w:r>
      <w:r w:rsidR="00986CE4">
        <w:rPr>
          <w:rFonts w:ascii="Times New Roman" w:hAnsi="Times New Roman" w:cs="Times New Roman"/>
        </w:rPr>
        <w:t xml:space="preserve">two weeks. All members were in favour. </w:t>
      </w:r>
      <w:r w:rsidR="00266B94">
        <w:rPr>
          <w:rFonts w:ascii="Times New Roman" w:hAnsi="Times New Roman" w:cs="Times New Roman"/>
        </w:rPr>
        <w:t xml:space="preserve">Cllr Wimhurst </w:t>
      </w:r>
      <w:r w:rsidR="00986CE4">
        <w:rPr>
          <w:rFonts w:ascii="Times New Roman" w:hAnsi="Times New Roman" w:cs="Times New Roman"/>
        </w:rPr>
        <w:t xml:space="preserve">was asked </w:t>
      </w:r>
      <w:r w:rsidR="00266B94">
        <w:rPr>
          <w:rFonts w:ascii="Times New Roman" w:hAnsi="Times New Roman" w:cs="Times New Roman"/>
        </w:rPr>
        <w:t xml:space="preserve">to </w:t>
      </w:r>
      <w:r w:rsidR="00FE4509">
        <w:rPr>
          <w:rFonts w:ascii="Times New Roman" w:hAnsi="Times New Roman" w:cs="Times New Roman"/>
        </w:rPr>
        <w:t>obtain quotes from Crystal Equipment</w:t>
      </w:r>
      <w:r w:rsidR="00266B94">
        <w:rPr>
          <w:rFonts w:ascii="Times New Roman" w:hAnsi="Times New Roman" w:cs="Times New Roman"/>
        </w:rPr>
        <w:t xml:space="preserve"> </w:t>
      </w:r>
      <w:r w:rsidR="00FE4509">
        <w:rPr>
          <w:rFonts w:ascii="Times New Roman" w:hAnsi="Times New Roman" w:cs="Times New Roman"/>
        </w:rPr>
        <w:t>who offer free dispensers</w:t>
      </w:r>
      <w:r w:rsidR="00986CE4">
        <w:rPr>
          <w:rFonts w:ascii="Times New Roman" w:hAnsi="Times New Roman" w:cs="Times New Roman"/>
        </w:rPr>
        <w:t xml:space="preserve"> for hygiene products and Cllr Bottom was asked to order the toilet seats. Members discussed the long term options of putting a scheme together </w:t>
      </w:r>
      <w:r w:rsidR="00CF60D6">
        <w:rPr>
          <w:rFonts w:ascii="Times New Roman" w:hAnsi="Times New Roman" w:cs="Times New Roman"/>
        </w:rPr>
        <w:t xml:space="preserve">with funds from PCC </w:t>
      </w:r>
      <w:r w:rsidR="00986CE4">
        <w:rPr>
          <w:rFonts w:ascii="Times New Roman" w:hAnsi="Times New Roman" w:cs="Times New Roman"/>
        </w:rPr>
        <w:t xml:space="preserve">and applying </w:t>
      </w:r>
      <w:r w:rsidR="00CF60D6">
        <w:rPr>
          <w:rFonts w:ascii="Times New Roman" w:hAnsi="Times New Roman" w:cs="Times New Roman"/>
        </w:rPr>
        <w:t>for a Sports Lotto Grant to imp</w:t>
      </w:r>
      <w:r w:rsidR="00986CE4">
        <w:rPr>
          <w:rFonts w:ascii="Times New Roman" w:hAnsi="Times New Roman" w:cs="Times New Roman"/>
        </w:rPr>
        <w:t xml:space="preserve">rove the current facilities. </w:t>
      </w:r>
    </w:p>
    <w:p w:rsidR="00D7319A" w:rsidRDefault="000B1D51" w:rsidP="00FE6113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473.2 </w:t>
      </w:r>
      <w:r w:rsidR="00CF60D6">
        <w:rPr>
          <w:rFonts w:ascii="Times New Roman" w:hAnsi="Times New Roman" w:cs="Times New Roman"/>
        </w:rPr>
        <w:t>Replacement Tree – Cllr Wimhurst agreed to obtain an appropriate tree replacement for the one that was destroyed in the storm.</w:t>
      </w:r>
      <w:r w:rsidR="00A92333">
        <w:rPr>
          <w:rFonts w:ascii="Times New Roman" w:hAnsi="Times New Roman" w:cs="Times New Roman"/>
        </w:rPr>
        <w:t xml:space="preserve"> </w:t>
      </w:r>
    </w:p>
    <w:p w:rsidR="000B1D51" w:rsidRDefault="00D7319A" w:rsidP="00794CE4">
      <w:pPr>
        <w:tabs>
          <w:tab w:val="left" w:pos="3555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473.3 </w:t>
      </w:r>
      <w:r w:rsidR="00CF60D6">
        <w:rPr>
          <w:rFonts w:ascii="Times New Roman" w:hAnsi="Times New Roman" w:cs="Times New Roman"/>
        </w:rPr>
        <w:t>Overhanging Branches - Cllr Bottom confirmed that the branches had been removed.</w:t>
      </w:r>
    </w:p>
    <w:p w:rsidR="00A92333" w:rsidRDefault="00D7319A" w:rsidP="00794CE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473.4 </w:t>
      </w:r>
      <w:r w:rsidR="00A92333">
        <w:rPr>
          <w:rFonts w:ascii="Times New Roman" w:hAnsi="Times New Roman" w:cs="Times New Roman"/>
        </w:rPr>
        <w:t xml:space="preserve">Norfolk Lane </w:t>
      </w:r>
      <w:r w:rsidR="00CF60D6">
        <w:rPr>
          <w:rFonts w:ascii="Times New Roman" w:hAnsi="Times New Roman" w:cs="Times New Roman"/>
        </w:rPr>
        <w:t>– Cllr Davies agreed to visit the owners of Babell Chapel.</w:t>
      </w:r>
    </w:p>
    <w:p w:rsidR="00A92333" w:rsidRDefault="00D7319A" w:rsidP="00FE6113">
      <w:pPr>
        <w:tabs>
          <w:tab w:val="left" w:pos="6525"/>
        </w:tabs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473.5 </w:t>
      </w:r>
      <w:r w:rsidR="00CF60D6">
        <w:rPr>
          <w:rFonts w:ascii="Times New Roman" w:hAnsi="Times New Roman" w:cs="Times New Roman"/>
        </w:rPr>
        <w:t xml:space="preserve">Attendance </w:t>
      </w:r>
      <w:r w:rsidR="0090796B">
        <w:rPr>
          <w:rFonts w:ascii="Times New Roman" w:hAnsi="Times New Roman" w:cs="Times New Roman"/>
        </w:rPr>
        <w:t>–</w:t>
      </w:r>
      <w:r w:rsidR="00CF60D6">
        <w:rPr>
          <w:rFonts w:ascii="Times New Roman" w:hAnsi="Times New Roman" w:cs="Times New Roman"/>
        </w:rPr>
        <w:t xml:space="preserve"> </w:t>
      </w:r>
      <w:r w:rsidR="0090796B">
        <w:rPr>
          <w:rFonts w:ascii="Times New Roman" w:hAnsi="Times New Roman" w:cs="Times New Roman"/>
        </w:rPr>
        <w:t xml:space="preserve">The Clerk was asked to write to Cllr G Evans as </w:t>
      </w:r>
      <w:r w:rsidR="00533316">
        <w:rPr>
          <w:rFonts w:ascii="Times New Roman" w:hAnsi="Times New Roman" w:cs="Times New Roman"/>
        </w:rPr>
        <w:t>h</w:t>
      </w:r>
      <w:r w:rsidR="0090796B">
        <w:rPr>
          <w:rFonts w:ascii="Times New Roman" w:hAnsi="Times New Roman" w:cs="Times New Roman"/>
        </w:rPr>
        <w:t>is non-attenda</w:t>
      </w:r>
      <w:r w:rsidR="001135BE">
        <w:rPr>
          <w:rFonts w:ascii="Times New Roman" w:hAnsi="Times New Roman" w:cs="Times New Roman"/>
        </w:rPr>
        <w:t xml:space="preserve">nce of six </w:t>
      </w:r>
      <w:r w:rsidR="00FE6113">
        <w:rPr>
          <w:rFonts w:ascii="Times New Roman" w:hAnsi="Times New Roman" w:cs="Times New Roman"/>
        </w:rPr>
        <w:t>consecutive</w:t>
      </w:r>
      <w:r w:rsidR="0090796B">
        <w:rPr>
          <w:rFonts w:ascii="Times New Roman" w:hAnsi="Times New Roman" w:cs="Times New Roman"/>
        </w:rPr>
        <w:t xml:space="preserve"> meetings automatically dis</w:t>
      </w:r>
      <w:r w:rsidR="00533316">
        <w:rPr>
          <w:rFonts w:ascii="Times New Roman" w:hAnsi="Times New Roman" w:cs="Times New Roman"/>
        </w:rPr>
        <w:t>qualifies him from office. The Clerk was also instructed to c</w:t>
      </w:r>
      <w:r w:rsidR="0090796B">
        <w:rPr>
          <w:rFonts w:ascii="Times New Roman" w:hAnsi="Times New Roman" w:cs="Times New Roman"/>
        </w:rPr>
        <w:t xml:space="preserve">ontact Cllr Worth to establish his intentions. </w:t>
      </w:r>
      <w:r w:rsidR="00266B94">
        <w:rPr>
          <w:rFonts w:ascii="Times New Roman" w:hAnsi="Times New Roman" w:cs="Times New Roman"/>
        </w:rPr>
        <w:tab/>
      </w:r>
    </w:p>
    <w:p w:rsidR="00A92333" w:rsidRPr="00E15A2F" w:rsidRDefault="00D7319A" w:rsidP="005F0E75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473.6 </w:t>
      </w:r>
      <w:r w:rsidR="00A92333">
        <w:rPr>
          <w:rFonts w:ascii="Times New Roman" w:hAnsi="Times New Roman" w:cs="Times New Roman"/>
        </w:rPr>
        <w:t>Annual Playground Inspection Report</w:t>
      </w:r>
      <w:r w:rsidR="00B01464">
        <w:rPr>
          <w:rFonts w:ascii="Times New Roman" w:hAnsi="Times New Roman" w:cs="Times New Roman"/>
        </w:rPr>
        <w:t xml:space="preserve"> – All the items listed are of low risk. Cllr Bottom will go th</w:t>
      </w:r>
      <w:r w:rsidR="00533316">
        <w:rPr>
          <w:rFonts w:ascii="Times New Roman" w:hAnsi="Times New Roman" w:cs="Times New Roman"/>
        </w:rPr>
        <w:t xml:space="preserve">rough them </w:t>
      </w:r>
      <w:r w:rsidR="005F0E75">
        <w:rPr>
          <w:rFonts w:ascii="Times New Roman" w:hAnsi="Times New Roman" w:cs="Times New Roman"/>
        </w:rPr>
        <w:t xml:space="preserve">individually </w:t>
      </w:r>
      <w:r w:rsidR="00533316">
        <w:rPr>
          <w:rFonts w:ascii="Times New Roman" w:hAnsi="Times New Roman" w:cs="Times New Roman"/>
        </w:rPr>
        <w:t>and advise the Clerk when rectified.</w:t>
      </w:r>
      <w:r w:rsidR="00B01464">
        <w:rPr>
          <w:rFonts w:ascii="Times New Roman" w:hAnsi="Times New Roman" w:cs="Times New Roman"/>
        </w:rPr>
        <w:t xml:space="preserve"> </w:t>
      </w:r>
    </w:p>
    <w:p w:rsidR="00D7319A" w:rsidRDefault="00D7319A" w:rsidP="00A923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474  </w:t>
      </w:r>
      <w:r w:rsidR="00A92333">
        <w:rPr>
          <w:rFonts w:ascii="Times New Roman" w:hAnsi="Times New Roman" w:cs="Times New Roman"/>
          <w:b/>
        </w:rPr>
        <w:t>Correspondence</w:t>
      </w:r>
    </w:p>
    <w:p w:rsidR="00A92333" w:rsidRDefault="00D7319A" w:rsidP="005F0E75">
      <w:pPr>
        <w:spacing w:after="120"/>
        <w:ind w:left="624" w:hanging="6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474.1 </w:t>
      </w:r>
      <w:r w:rsidR="00A92333" w:rsidRPr="001D4F2F">
        <w:rPr>
          <w:rFonts w:ascii="Times New Roman" w:hAnsi="Times New Roman" w:cs="Times New Roman"/>
        </w:rPr>
        <w:t xml:space="preserve">Pembs C/C </w:t>
      </w:r>
      <w:r w:rsidR="00A92333">
        <w:rPr>
          <w:rFonts w:ascii="Times New Roman" w:hAnsi="Times New Roman" w:cs="Times New Roman"/>
        </w:rPr>
        <w:t>– Temporary road closure consultation at Rhiw Dolbadau, Cilgerran</w:t>
      </w:r>
      <w:r w:rsidR="00623A98">
        <w:rPr>
          <w:rFonts w:ascii="Times New Roman" w:hAnsi="Times New Roman" w:cs="Times New Roman"/>
        </w:rPr>
        <w:t xml:space="preserve">. </w:t>
      </w:r>
      <w:r w:rsidR="005F0E75">
        <w:rPr>
          <w:rFonts w:ascii="Times New Roman" w:hAnsi="Times New Roman" w:cs="Times New Roman"/>
        </w:rPr>
        <w:t>Seen and noted.</w:t>
      </w:r>
    </w:p>
    <w:p w:rsidR="00A92333" w:rsidRDefault="00D7319A" w:rsidP="005F0E75">
      <w:pPr>
        <w:spacing w:after="12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474.2 </w:t>
      </w:r>
      <w:r w:rsidR="00A92333" w:rsidRPr="0089098F">
        <w:rPr>
          <w:rFonts w:ascii="Times New Roman" w:hAnsi="Times New Roman" w:cs="Times New Roman"/>
        </w:rPr>
        <w:t xml:space="preserve">Pembs C/C </w:t>
      </w:r>
      <w:r w:rsidR="00A92333">
        <w:rPr>
          <w:rFonts w:ascii="Times New Roman" w:hAnsi="Times New Roman" w:cs="Times New Roman"/>
        </w:rPr>
        <w:t>– Temporary road closures - Surface Dressing Programme 2019 at Cro</w:t>
      </w:r>
      <w:r w:rsidR="005F0E75">
        <w:rPr>
          <w:rFonts w:ascii="Times New Roman" w:hAnsi="Times New Roman" w:cs="Times New Roman"/>
        </w:rPr>
        <w:t>ft (C3139), Tyrhos Road (U3235). Seen and noted.</w:t>
      </w:r>
    </w:p>
    <w:p w:rsidR="00A92333" w:rsidRDefault="00D7319A" w:rsidP="005F0E75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474.3 </w:t>
      </w:r>
      <w:r w:rsidR="00A92333">
        <w:rPr>
          <w:rFonts w:ascii="Times New Roman" w:hAnsi="Times New Roman" w:cs="Times New Roman"/>
        </w:rPr>
        <w:t>Copy correspondence to Pembrokeshire C/C from Mr Wynne Jones regarding Maes Rheithordy development site.</w:t>
      </w:r>
      <w:r w:rsidR="00623A98">
        <w:rPr>
          <w:rFonts w:ascii="Times New Roman" w:hAnsi="Times New Roman" w:cs="Times New Roman"/>
        </w:rPr>
        <w:t xml:space="preserve"> Seen and noted.</w:t>
      </w:r>
    </w:p>
    <w:p w:rsidR="00A92333" w:rsidRDefault="00D7319A" w:rsidP="005F0E75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474.4 Pembs</w:t>
      </w:r>
      <w:r w:rsidR="00A92333">
        <w:rPr>
          <w:rFonts w:ascii="Times New Roman" w:hAnsi="Times New Roman" w:cs="Times New Roman"/>
        </w:rPr>
        <w:t xml:space="preserve"> C/C – Vacancy for Councillor to the Standards Committee by 8.4.2019.</w:t>
      </w:r>
      <w:r w:rsidR="00623A98">
        <w:rPr>
          <w:rFonts w:ascii="Times New Roman" w:hAnsi="Times New Roman" w:cs="Times New Roman"/>
        </w:rPr>
        <w:t xml:space="preserve"> </w:t>
      </w:r>
      <w:r w:rsidR="00FE6113">
        <w:rPr>
          <w:rFonts w:ascii="Times New Roman" w:hAnsi="Times New Roman" w:cs="Times New Roman"/>
        </w:rPr>
        <w:t>Seen</w:t>
      </w:r>
      <w:r w:rsidR="00623A98">
        <w:rPr>
          <w:rFonts w:ascii="Times New Roman" w:hAnsi="Times New Roman" w:cs="Times New Roman"/>
        </w:rPr>
        <w:t xml:space="preserve"> and noted.</w:t>
      </w:r>
    </w:p>
    <w:p w:rsidR="00533316" w:rsidRPr="0089098F" w:rsidRDefault="00533316" w:rsidP="005F0E75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474.6 Cllr Williams reported that she had received a request from a local family to place a plaque on a bench by the river to commemorate the loss of a loved one. Members agreed to this unanimously.</w:t>
      </w:r>
    </w:p>
    <w:p w:rsidR="00A92333" w:rsidRDefault="00D7319A" w:rsidP="00A923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475  </w:t>
      </w:r>
      <w:r w:rsidR="00A92333">
        <w:rPr>
          <w:rFonts w:ascii="Times New Roman" w:hAnsi="Times New Roman" w:cs="Times New Roman"/>
          <w:b/>
        </w:rPr>
        <w:t>Development Control.</w:t>
      </w:r>
    </w:p>
    <w:p w:rsidR="00A92333" w:rsidRDefault="00A92333" w:rsidP="00A923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D7319A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Planning Applications:</w:t>
      </w:r>
    </w:p>
    <w:p w:rsidR="00A92333" w:rsidRDefault="00D7319A" w:rsidP="005F0E75">
      <w:pPr>
        <w:spacing w:after="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475.1 </w:t>
      </w:r>
      <w:r w:rsidR="00A92333">
        <w:rPr>
          <w:rFonts w:ascii="Times New Roman" w:hAnsi="Times New Roman" w:cs="Times New Roman"/>
        </w:rPr>
        <w:t>Cnwcau, Cilgerran – Proposed air conditioning and ventilation system, fire exit and roof canopy – 18/0988/PA. Permission has been conditionally approved.</w:t>
      </w:r>
      <w:r w:rsidR="00623A98">
        <w:rPr>
          <w:rFonts w:ascii="Times New Roman" w:hAnsi="Times New Roman" w:cs="Times New Roman"/>
        </w:rPr>
        <w:t xml:space="preserve"> Seen and noted.</w:t>
      </w:r>
    </w:p>
    <w:p w:rsidR="00A92333" w:rsidRDefault="00D7319A" w:rsidP="005F0E75">
      <w:pPr>
        <w:spacing w:after="12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475.2</w:t>
      </w:r>
      <w:r w:rsidR="00A92333">
        <w:rPr>
          <w:rFonts w:ascii="Times New Roman" w:hAnsi="Times New Roman" w:cs="Times New Roman"/>
        </w:rPr>
        <w:t xml:space="preserve"> Brynislwyn, Rhoshill – Erection of general purpose building and yard area associated with existing plant excavator contracting business and amended parking layout – 18/1049/PA. Permission has been conditionally approved.</w:t>
      </w:r>
      <w:r w:rsidR="00623A98">
        <w:rPr>
          <w:rFonts w:ascii="Times New Roman" w:hAnsi="Times New Roman" w:cs="Times New Roman"/>
        </w:rPr>
        <w:t xml:space="preserve"> Seen and noted.</w:t>
      </w:r>
    </w:p>
    <w:p w:rsidR="00A92333" w:rsidRPr="008D6297" w:rsidRDefault="00D7319A" w:rsidP="005F0E75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475.3 </w:t>
      </w:r>
      <w:r w:rsidR="00A92333">
        <w:rPr>
          <w:rFonts w:ascii="Times New Roman" w:hAnsi="Times New Roman" w:cs="Times New Roman"/>
        </w:rPr>
        <w:t>The Kennels at Glandovan Mansion, C3068 Cilgerran to Tyrhos Farm, Cilgerran – Conversion of former kennels to 3 bed dwelling – 18/1013/PA. Permission has been conditionally approved.</w:t>
      </w:r>
      <w:r w:rsidR="00623A98">
        <w:rPr>
          <w:rFonts w:ascii="Times New Roman" w:hAnsi="Times New Roman" w:cs="Times New Roman"/>
        </w:rPr>
        <w:t xml:space="preserve"> Seen and noted.</w:t>
      </w:r>
    </w:p>
    <w:p w:rsidR="00A92333" w:rsidRDefault="00D7319A" w:rsidP="00A923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476 </w:t>
      </w:r>
      <w:r w:rsidR="00A92333">
        <w:rPr>
          <w:rFonts w:ascii="Times New Roman" w:hAnsi="Times New Roman" w:cs="Times New Roman"/>
          <w:b/>
        </w:rPr>
        <w:t>Finance</w:t>
      </w:r>
    </w:p>
    <w:p w:rsidR="00A92333" w:rsidRDefault="00A92333" w:rsidP="00A92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 xml:space="preserve">         Balance as at close of meeting 22/2/2019     Current Account    £18,575.59</w:t>
      </w:r>
    </w:p>
    <w:p w:rsidR="00A92333" w:rsidRDefault="00A92333" w:rsidP="00A92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Reserve Account     £6,297.37 </w:t>
      </w:r>
    </w:p>
    <w:p w:rsidR="00A92333" w:rsidRPr="00E90D7F" w:rsidRDefault="00A92333" w:rsidP="00A92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Total              £24,872.96</w:t>
      </w:r>
    </w:p>
    <w:p w:rsidR="00A92333" w:rsidRDefault="00A92333" w:rsidP="00A923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A92333" w:rsidRDefault="00D7319A" w:rsidP="00A92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476.1 </w:t>
      </w:r>
      <w:r w:rsidR="00A92333" w:rsidRPr="00445373">
        <w:rPr>
          <w:rFonts w:ascii="Times New Roman" w:hAnsi="Times New Roman" w:cs="Times New Roman"/>
        </w:rPr>
        <w:t xml:space="preserve">V Varney </w:t>
      </w:r>
      <w:r w:rsidR="00A92333">
        <w:rPr>
          <w:rFonts w:ascii="Times New Roman" w:hAnsi="Times New Roman" w:cs="Times New Roman"/>
        </w:rPr>
        <w:t>(</w:t>
      </w:r>
      <w:r w:rsidR="00A92333" w:rsidRPr="00445373">
        <w:rPr>
          <w:rFonts w:ascii="Times New Roman" w:hAnsi="Times New Roman" w:cs="Times New Roman"/>
        </w:rPr>
        <w:t>Feb Salary</w:t>
      </w:r>
      <w:r w:rsidR="00A92333">
        <w:rPr>
          <w:rFonts w:ascii="Times New Roman" w:hAnsi="Times New Roman" w:cs="Times New Roman"/>
        </w:rPr>
        <w:t>)                  £297.50</w:t>
      </w:r>
    </w:p>
    <w:p w:rsidR="00A92333" w:rsidRDefault="00D7319A" w:rsidP="00A92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476.2 </w:t>
      </w:r>
      <w:r w:rsidR="00A92333">
        <w:rPr>
          <w:rFonts w:ascii="Times New Roman" w:hAnsi="Times New Roman" w:cs="Times New Roman"/>
        </w:rPr>
        <w:t>MUGA Electric                             £345.15</w:t>
      </w:r>
    </w:p>
    <w:p w:rsidR="00A92333" w:rsidRDefault="00D7319A" w:rsidP="00A92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476.3 </w:t>
      </w:r>
      <w:r w:rsidR="00A92333">
        <w:rPr>
          <w:rFonts w:ascii="Times New Roman" w:hAnsi="Times New Roman" w:cs="Times New Roman"/>
        </w:rPr>
        <w:t>Wales Audit Office Fee                 £182.00</w:t>
      </w:r>
    </w:p>
    <w:p w:rsidR="00A92333" w:rsidRDefault="00D7319A" w:rsidP="00A92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476.4 </w:t>
      </w:r>
      <w:r w:rsidR="00A92333">
        <w:rPr>
          <w:rFonts w:ascii="Times New Roman" w:hAnsi="Times New Roman" w:cs="Times New Roman"/>
        </w:rPr>
        <w:t>One Voice Wales (Membership)   £232.00</w:t>
      </w:r>
    </w:p>
    <w:p w:rsidR="00A92333" w:rsidRDefault="00D7319A" w:rsidP="00A92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476.5 </w:t>
      </w:r>
      <w:r w:rsidR="00A92333">
        <w:rPr>
          <w:rFonts w:ascii="Times New Roman" w:hAnsi="Times New Roman" w:cs="Times New Roman"/>
        </w:rPr>
        <w:t>V Varney (Expenses)                       £36.49</w:t>
      </w:r>
    </w:p>
    <w:p w:rsidR="00A92333" w:rsidRDefault="00D7319A" w:rsidP="00A92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476.6 </w:t>
      </w:r>
      <w:r w:rsidR="00A92333">
        <w:rPr>
          <w:rFonts w:ascii="Times New Roman" w:hAnsi="Times New Roman" w:cs="Times New Roman"/>
        </w:rPr>
        <w:t xml:space="preserve">Glenhurst Doors                             £225.60 </w:t>
      </w:r>
    </w:p>
    <w:p w:rsidR="00A92333" w:rsidRDefault="00A92333" w:rsidP="00A92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7319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Total Payments                   £1,318.74</w:t>
      </w:r>
    </w:p>
    <w:p w:rsidR="00A92333" w:rsidRDefault="00A92333" w:rsidP="00A92333">
      <w:pPr>
        <w:spacing w:after="0"/>
        <w:rPr>
          <w:rFonts w:ascii="Times New Roman" w:hAnsi="Times New Roman" w:cs="Times New Roman"/>
          <w:b/>
        </w:rPr>
      </w:pPr>
      <w:r w:rsidRPr="00E90D7F">
        <w:rPr>
          <w:rFonts w:ascii="Times New Roman" w:hAnsi="Times New Roman" w:cs="Times New Roman"/>
          <w:b/>
        </w:rPr>
        <w:t>Income</w:t>
      </w:r>
    </w:p>
    <w:p w:rsidR="00A92333" w:rsidRDefault="00D7319A" w:rsidP="00A92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476.7 </w:t>
      </w:r>
      <w:r w:rsidR="00A92333">
        <w:rPr>
          <w:rFonts w:ascii="Times New Roman" w:hAnsi="Times New Roman" w:cs="Times New Roman"/>
        </w:rPr>
        <w:t>Bank In</w:t>
      </w:r>
      <w:r w:rsidR="00A92333" w:rsidRPr="00E90D7F">
        <w:rPr>
          <w:rFonts w:ascii="Times New Roman" w:hAnsi="Times New Roman" w:cs="Times New Roman"/>
        </w:rPr>
        <w:t>terest</w:t>
      </w:r>
      <w:r w:rsidR="00A92333">
        <w:rPr>
          <w:rFonts w:ascii="Times New Roman" w:hAnsi="Times New Roman" w:cs="Times New Roman"/>
        </w:rPr>
        <w:t xml:space="preserve">           £0.97</w:t>
      </w:r>
    </w:p>
    <w:p w:rsidR="00A92333" w:rsidRDefault="00A92333" w:rsidP="005F0E7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7319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Total Income       £0.97</w:t>
      </w:r>
    </w:p>
    <w:p w:rsidR="00A92333" w:rsidRDefault="00A92333" w:rsidP="00A92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Balance as at close of meeting 25/3/2019     Current Account      £17,256.85</w:t>
      </w:r>
    </w:p>
    <w:p w:rsidR="00A92333" w:rsidRDefault="00A92333" w:rsidP="00A92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Reserve Account      £6,298.34</w:t>
      </w:r>
    </w:p>
    <w:p w:rsidR="00A92333" w:rsidRDefault="00A92333" w:rsidP="005F0E7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Total                £23,555.19</w:t>
      </w:r>
    </w:p>
    <w:p w:rsidR="00CA2825" w:rsidRDefault="00CA2825" w:rsidP="005F0E75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476.8 The above payments were proposed as correct by Cllr </w:t>
      </w:r>
      <w:r w:rsidR="00DE3D6A">
        <w:rPr>
          <w:rFonts w:ascii="Times New Roman" w:hAnsi="Times New Roman" w:cs="Times New Roman"/>
        </w:rPr>
        <w:t xml:space="preserve">Wimhurst </w:t>
      </w:r>
      <w:r>
        <w:rPr>
          <w:rFonts w:ascii="Times New Roman" w:hAnsi="Times New Roman" w:cs="Times New Roman"/>
        </w:rPr>
        <w:t>and seconded by Cllr</w:t>
      </w:r>
      <w:r w:rsidR="00DE3D6A">
        <w:rPr>
          <w:rFonts w:ascii="Times New Roman" w:hAnsi="Times New Roman" w:cs="Times New Roman"/>
        </w:rPr>
        <w:t xml:space="preserve"> N Evans.</w:t>
      </w:r>
    </w:p>
    <w:p w:rsidR="00A92333" w:rsidRDefault="00D7319A" w:rsidP="00A923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477 </w:t>
      </w:r>
      <w:r w:rsidR="00A92333" w:rsidRPr="00E90D7F">
        <w:rPr>
          <w:rFonts w:ascii="Times New Roman" w:hAnsi="Times New Roman" w:cs="Times New Roman"/>
          <w:b/>
        </w:rPr>
        <w:t>County Councillor’s Report</w:t>
      </w:r>
    </w:p>
    <w:p w:rsidR="00533316" w:rsidRPr="00533316" w:rsidRDefault="00533316" w:rsidP="001E1BB5">
      <w:pPr>
        <w:spacing w:after="120"/>
        <w:ind w:left="624" w:hanging="624"/>
        <w:rPr>
          <w:rFonts w:ascii="Times New Roman" w:hAnsi="Times New Roman" w:cs="Times New Roman"/>
        </w:rPr>
      </w:pPr>
      <w:r w:rsidRPr="00533316">
        <w:rPr>
          <w:rFonts w:ascii="Times New Roman" w:hAnsi="Times New Roman" w:cs="Times New Roman"/>
        </w:rPr>
        <w:t xml:space="preserve">477.1 </w:t>
      </w:r>
      <w:r w:rsidR="005F0E75">
        <w:rPr>
          <w:rFonts w:ascii="Times New Roman" w:hAnsi="Times New Roman" w:cs="Times New Roman"/>
        </w:rPr>
        <w:t>Cllr Davies confirmed that the counc</w:t>
      </w:r>
      <w:r w:rsidR="00DC5F25">
        <w:rPr>
          <w:rFonts w:ascii="Times New Roman" w:hAnsi="Times New Roman" w:cs="Times New Roman"/>
        </w:rPr>
        <w:t>il tax rates had been sent to residents and reiterated</w:t>
      </w:r>
      <w:r w:rsidR="004F3710">
        <w:rPr>
          <w:rFonts w:ascii="Times New Roman" w:hAnsi="Times New Roman" w:cs="Times New Roman"/>
        </w:rPr>
        <w:t xml:space="preserve"> that he had voted against the 10% rise.</w:t>
      </w:r>
      <w:r w:rsidR="003A572F">
        <w:rPr>
          <w:rFonts w:ascii="Times New Roman" w:hAnsi="Times New Roman" w:cs="Times New Roman"/>
        </w:rPr>
        <w:t xml:space="preserve"> He </w:t>
      </w:r>
      <w:r w:rsidR="001E1BB5">
        <w:rPr>
          <w:rFonts w:ascii="Times New Roman" w:hAnsi="Times New Roman" w:cs="Times New Roman"/>
        </w:rPr>
        <w:t>confirmed that</w:t>
      </w:r>
      <w:r w:rsidR="007170FD">
        <w:rPr>
          <w:rFonts w:ascii="Times New Roman" w:hAnsi="Times New Roman" w:cs="Times New Roman"/>
        </w:rPr>
        <w:t xml:space="preserve"> refuse collection would</w:t>
      </w:r>
      <w:r w:rsidR="003A572F">
        <w:rPr>
          <w:rFonts w:ascii="Times New Roman" w:hAnsi="Times New Roman" w:cs="Times New Roman"/>
        </w:rPr>
        <w:t xml:space="preserve"> be changing soon.</w:t>
      </w:r>
    </w:p>
    <w:p w:rsidR="00A92333" w:rsidRDefault="00D7319A" w:rsidP="00A923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478 </w:t>
      </w:r>
      <w:r w:rsidR="00A92333">
        <w:rPr>
          <w:rFonts w:ascii="Times New Roman" w:hAnsi="Times New Roman" w:cs="Times New Roman"/>
          <w:b/>
        </w:rPr>
        <w:t>Any Other Business</w:t>
      </w:r>
    </w:p>
    <w:p w:rsidR="003A572F" w:rsidRDefault="00B67541" w:rsidP="001E1BB5">
      <w:pPr>
        <w:spacing w:after="120"/>
        <w:ind w:left="624" w:hanging="624"/>
        <w:rPr>
          <w:rFonts w:ascii="Times New Roman" w:hAnsi="Times New Roman" w:cs="Times New Roman"/>
        </w:rPr>
      </w:pPr>
      <w:r w:rsidRPr="00B67541">
        <w:rPr>
          <w:rFonts w:ascii="Times New Roman" w:hAnsi="Times New Roman" w:cs="Times New Roman"/>
        </w:rPr>
        <w:t xml:space="preserve">478.1 </w:t>
      </w:r>
      <w:r>
        <w:rPr>
          <w:rFonts w:ascii="Times New Roman" w:hAnsi="Times New Roman" w:cs="Times New Roman"/>
        </w:rPr>
        <w:t xml:space="preserve">Cllr Bottom reported that three street lights at Golwg Y Preseli have not been working for the last three weeks, Cllr Davies will look into the matter. </w:t>
      </w:r>
    </w:p>
    <w:p w:rsidR="00B67541" w:rsidRDefault="002E3A52" w:rsidP="007A55FD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478.2 Cllr B</w:t>
      </w:r>
      <w:r w:rsidR="00B67541">
        <w:rPr>
          <w:rFonts w:ascii="Times New Roman" w:hAnsi="Times New Roman" w:cs="Times New Roman"/>
        </w:rPr>
        <w:t xml:space="preserve">ottom reported that a sign on the road to Penybryn had rotted and was laying in the hedge row. Cllr Davies will look into </w:t>
      </w:r>
      <w:r w:rsidR="001E1BB5">
        <w:rPr>
          <w:rFonts w:ascii="Times New Roman" w:hAnsi="Times New Roman" w:cs="Times New Roman"/>
        </w:rPr>
        <w:t xml:space="preserve">having </w:t>
      </w:r>
      <w:r w:rsidR="00B67541">
        <w:rPr>
          <w:rFonts w:ascii="Times New Roman" w:hAnsi="Times New Roman" w:cs="Times New Roman"/>
        </w:rPr>
        <w:t>it</w:t>
      </w:r>
      <w:r w:rsidR="001E1BB5">
        <w:rPr>
          <w:rFonts w:ascii="Times New Roman" w:hAnsi="Times New Roman" w:cs="Times New Roman"/>
        </w:rPr>
        <w:t xml:space="preserve"> replaced</w:t>
      </w:r>
      <w:r w:rsidR="00B67541">
        <w:rPr>
          <w:rFonts w:ascii="Times New Roman" w:hAnsi="Times New Roman" w:cs="Times New Roman"/>
        </w:rPr>
        <w:t xml:space="preserve">. </w:t>
      </w:r>
    </w:p>
    <w:p w:rsidR="00B67541" w:rsidRDefault="00B67541" w:rsidP="007A55FD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478.3 Cllr Wimhurst asked if the village warden could </w:t>
      </w:r>
      <w:r w:rsidR="00FE6113">
        <w:rPr>
          <w:rFonts w:ascii="Times New Roman" w:hAnsi="Times New Roman" w:cs="Times New Roman"/>
        </w:rPr>
        <w:t>trim</w:t>
      </w:r>
      <w:r>
        <w:rPr>
          <w:rFonts w:ascii="Times New Roman" w:hAnsi="Times New Roman" w:cs="Times New Roman"/>
        </w:rPr>
        <w:t xml:space="preserve"> the grass around the newly planted trees at Parc Y Dre. The Clerk will contact him.</w:t>
      </w:r>
    </w:p>
    <w:p w:rsidR="00B67541" w:rsidRDefault="00B67541" w:rsidP="007A55F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478.4 Cllr Wimhurst commented on </w:t>
      </w:r>
      <w:r w:rsidR="002E3A52">
        <w:rPr>
          <w:rFonts w:ascii="Times New Roman" w:hAnsi="Times New Roman" w:cs="Times New Roman"/>
        </w:rPr>
        <w:t>the brightness of street lights.</w:t>
      </w:r>
    </w:p>
    <w:p w:rsidR="002E3A52" w:rsidRDefault="002E3A52" w:rsidP="007A55FD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478.5 Cllr Griffiths reported that he had received confirmation from Pembs C/C regarding his appointment as Additional Community Governor on the Governing Body of Cilgerran School.</w:t>
      </w:r>
    </w:p>
    <w:p w:rsidR="007C6D58" w:rsidRDefault="002E3A52" w:rsidP="00152F50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478.6 Cllr Williams asked if Cllr Davies could arrange for more glass </w:t>
      </w:r>
      <w:r w:rsidR="007A55FD">
        <w:rPr>
          <w:rFonts w:ascii="Times New Roman" w:hAnsi="Times New Roman" w:cs="Times New Roman"/>
        </w:rPr>
        <w:t>boxes and food waste boxes to</w:t>
      </w:r>
      <w:r>
        <w:rPr>
          <w:rFonts w:ascii="Times New Roman" w:hAnsi="Times New Roman" w:cs="Times New Roman"/>
        </w:rPr>
        <w:t xml:space="preserve"> be supplied to the shop for distribution.</w:t>
      </w:r>
    </w:p>
    <w:p w:rsidR="00152F50" w:rsidRDefault="002E3A52" w:rsidP="00152F50">
      <w:pPr>
        <w:spacing w:after="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478.7 Cllr Williams </w:t>
      </w:r>
      <w:r w:rsidR="00152F50">
        <w:rPr>
          <w:rFonts w:ascii="Times New Roman" w:hAnsi="Times New Roman" w:cs="Times New Roman"/>
        </w:rPr>
        <w:t>asked members if the role of Village Warden</w:t>
      </w:r>
      <w:r>
        <w:rPr>
          <w:rFonts w:ascii="Times New Roman" w:hAnsi="Times New Roman" w:cs="Times New Roman"/>
        </w:rPr>
        <w:t xml:space="preserve"> would be going to tender. Members agreed unanimously that they were happy with the </w:t>
      </w:r>
      <w:r w:rsidR="00152F50">
        <w:rPr>
          <w:rFonts w:ascii="Times New Roman" w:hAnsi="Times New Roman" w:cs="Times New Roman"/>
        </w:rPr>
        <w:t>work</w:t>
      </w:r>
      <w:r w:rsidR="00933FEB">
        <w:rPr>
          <w:rFonts w:ascii="Times New Roman" w:hAnsi="Times New Roman" w:cs="Times New Roman"/>
        </w:rPr>
        <w:t xml:space="preserve"> carried out to date </w:t>
      </w:r>
      <w:r w:rsidR="00152F50">
        <w:rPr>
          <w:rFonts w:ascii="Times New Roman" w:hAnsi="Times New Roman" w:cs="Times New Roman"/>
        </w:rPr>
        <w:t xml:space="preserve">by the </w:t>
      </w:r>
      <w:r w:rsidR="00152F50">
        <w:rPr>
          <w:rFonts w:ascii="Times New Roman" w:hAnsi="Times New Roman" w:cs="Times New Roman"/>
        </w:rPr>
        <w:lastRenderedPageBreak/>
        <w:t xml:space="preserve">current Village Warden </w:t>
      </w:r>
      <w:r w:rsidR="00933FEB">
        <w:rPr>
          <w:rFonts w:ascii="Times New Roman" w:hAnsi="Times New Roman" w:cs="Times New Roman"/>
        </w:rPr>
        <w:t xml:space="preserve">and </w:t>
      </w:r>
      <w:r w:rsidR="00152F50">
        <w:rPr>
          <w:rFonts w:ascii="Times New Roman" w:hAnsi="Times New Roman" w:cs="Times New Roman"/>
        </w:rPr>
        <w:t>th</w:t>
      </w:r>
      <w:r w:rsidR="00BB7A1A">
        <w:rPr>
          <w:rFonts w:ascii="Times New Roman" w:hAnsi="Times New Roman" w:cs="Times New Roman"/>
        </w:rPr>
        <w:t>erefore would continue with</w:t>
      </w:r>
      <w:r w:rsidR="00152F50">
        <w:rPr>
          <w:rFonts w:ascii="Times New Roman" w:hAnsi="Times New Roman" w:cs="Times New Roman"/>
        </w:rPr>
        <w:t xml:space="preserve"> Mr Bishop</w:t>
      </w:r>
      <w:r w:rsidR="00BB7A1A">
        <w:rPr>
          <w:rFonts w:ascii="Times New Roman" w:hAnsi="Times New Roman" w:cs="Times New Roman"/>
        </w:rPr>
        <w:t>’s contract</w:t>
      </w:r>
      <w:r w:rsidR="00152F50">
        <w:rPr>
          <w:rFonts w:ascii="Times New Roman" w:hAnsi="Times New Roman" w:cs="Times New Roman"/>
        </w:rPr>
        <w:t>. The Clerk was asked to send a letter of confirmation.</w:t>
      </w:r>
    </w:p>
    <w:p w:rsidR="00152F50" w:rsidRDefault="00152F50" w:rsidP="00152F50">
      <w:pPr>
        <w:spacing w:after="0"/>
        <w:ind w:left="624" w:hanging="624"/>
        <w:rPr>
          <w:rFonts w:ascii="Times New Roman" w:hAnsi="Times New Roman" w:cs="Times New Roman"/>
        </w:rPr>
      </w:pPr>
    </w:p>
    <w:p w:rsidR="00933FEB" w:rsidRDefault="00152F50" w:rsidP="00152F50">
      <w:pPr>
        <w:spacing w:after="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33FEB">
        <w:rPr>
          <w:rFonts w:ascii="Times New Roman" w:hAnsi="Times New Roman" w:cs="Times New Roman"/>
        </w:rPr>
        <w:t>Date of next meeting: 29</w:t>
      </w:r>
      <w:r w:rsidR="00933FEB" w:rsidRPr="00933FEB">
        <w:rPr>
          <w:rFonts w:ascii="Times New Roman" w:hAnsi="Times New Roman" w:cs="Times New Roman"/>
          <w:vertAlign w:val="superscript"/>
        </w:rPr>
        <w:t>th</w:t>
      </w:r>
      <w:r w:rsidR="00933FEB">
        <w:rPr>
          <w:rFonts w:ascii="Times New Roman" w:hAnsi="Times New Roman" w:cs="Times New Roman"/>
        </w:rPr>
        <w:t xml:space="preserve"> April 2019</w:t>
      </w:r>
      <w:bookmarkStart w:id="0" w:name="_GoBack"/>
      <w:bookmarkEnd w:id="0"/>
    </w:p>
    <w:p w:rsidR="00152F50" w:rsidRDefault="00152F50" w:rsidP="00152F50">
      <w:pPr>
        <w:spacing w:after="0"/>
        <w:ind w:left="624" w:hanging="624"/>
        <w:rPr>
          <w:rFonts w:ascii="Times New Roman" w:hAnsi="Times New Roman" w:cs="Times New Roman"/>
        </w:rPr>
      </w:pPr>
    </w:p>
    <w:p w:rsidR="00A92333" w:rsidRDefault="00A92333" w:rsidP="00A9233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7271CC">
        <w:rPr>
          <w:rFonts w:ascii="Times New Roman" w:hAnsi="Times New Roman" w:cs="Times New Roman"/>
        </w:rPr>
        <w:t>Meeting closed at 8.30pm</w:t>
      </w:r>
    </w:p>
    <w:p w:rsidR="00A92333" w:rsidRDefault="002E3A52" w:rsidP="002E3A5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92333" w:rsidRDefault="00A92333" w:rsidP="00A92333">
      <w:pPr>
        <w:spacing w:after="0"/>
        <w:rPr>
          <w:rFonts w:ascii="Times New Roman" w:hAnsi="Times New Roman" w:cs="Times New Roman"/>
        </w:rPr>
      </w:pPr>
    </w:p>
    <w:p w:rsidR="00A92333" w:rsidRDefault="00A92333" w:rsidP="00A92333">
      <w:pPr>
        <w:spacing w:after="0"/>
        <w:rPr>
          <w:rFonts w:ascii="Times New Roman" w:hAnsi="Times New Roman" w:cs="Times New Roman"/>
        </w:rPr>
      </w:pPr>
    </w:p>
    <w:p w:rsidR="00A92333" w:rsidRDefault="00A92333" w:rsidP="00A92333">
      <w:pPr>
        <w:spacing w:after="0"/>
        <w:rPr>
          <w:rFonts w:ascii="Times New Roman" w:hAnsi="Times New Roman" w:cs="Times New Roman"/>
        </w:rPr>
      </w:pPr>
    </w:p>
    <w:p w:rsidR="00A92333" w:rsidRDefault="00A92333" w:rsidP="00A92333">
      <w:pPr>
        <w:spacing w:after="0"/>
        <w:rPr>
          <w:rFonts w:ascii="Times New Roman" w:hAnsi="Times New Roman" w:cs="Times New Roman"/>
        </w:rPr>
      </w:pPr>
    </w:p>
    <w:p w:rsidR="00A92333" w:rsidRDefault="00A92333" w:rsidP="00A92333">
      <w:pPr>
        <w:spacing w:after="0"/>
        <w:rPr>
          <w:rFonts w:ascii="Times New Roman" w:hAnsi="Times New Roman" w:cs="Times New Roman"/>
          <w:color w:val="000000" w:themeColor="text1"/>
        </w:rPr>
      </w:pPr>
      <w:r>
        <w:t xml:space="preserve">          </w:t>
      </w:r>
      <w:r>
        <w:rPr>
          <w:rFonts w:ascii="Times New Roman" w:hAnsi="Times New Roman" w:cs="Times New Roman"/>
          <w:color w:val="000000" w:themeColor="text1"/>
        </w:rPr>
        <w:t>Signed………………………………………………..      Date…………………..</w:t>
      </w:r>
    </w:p>
    <w:p w:rsidR="00A92333" w:rsidRDefault="00A92333" w:rsidP="00A92333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Chairperson</w:t>
      </w:r>
    </w:p>
    <w:p w:rsidR="00A92333" w:rsidRDefault="00A92333" w:rsidP="00A92333">
      <w:pPr>
        <w:rPr>
          <w:rFonts w:ascii="Times New Roman" w:hAnsi="Times New Roman"/>
          <w:color w:val="000000" w:themeColor="text1"/>
        </w:rPr>
      </w:pPr>
    </w:p>
    <w:p w:rsidR="00A92333" w:rsidRDefault="00A92333" w:rsidP="00A92333">
      <w:pPr>
        <w:spacing w:after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Signed………………………………………………..      Date…………………..</w:t>
      </w:r>
    </w:p>
    <w:p w:rsidR="00A92333" w:rsidRDefault="00A92333" w:rsidP="00A9233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Clerk to Cilgerran Community Council</w:t>
      </w:r>
    </w:p>
    <w:p w:rsidR="00A92333" w:rsidRDefault="00A92333" w:rsidP="00A92333"/>
    <w:sectPr w:rsidR="00A92333" w:rsidSect="00FE6113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1DE" w:rsidRDefault="00B021DE" w:rsidP="004561BB">
      <w:pPr>
        <w:spacing w:after="0"/>
      </w:pPr>
      <w:r>
        <w:separator/>
      </w:r>
    </w:p>
  </w:endnote>
  <w:endnote w:type="continuationSeparator" w:id="0">
    <w:p w:rsidR="00B021DE" w:rsidRDefault="00B021DE" w:rsidP="004561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4616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61BB" w:rsidRDefault="004561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A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61BB" w:rsidRDefault="004561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1DE" w:rsidRDefault="00B021DE" w:rsidP="004561BB">
      <w:pPr>
        <w:spacing w:after="0"/>
      </w:pPr>
      <w:r>
        <w:separator/>
      </w:r>
    </w:p>
  </w:footnote>
  <w:footnote w:type="continuationSeparator" w:id="0">
    <w:p w:rsidR="00B021DE" w:rsidRDefault="00B021DE" w:rsidP="004561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33"/>
    <w:rsid w:val="00004490"/>
    <w:rsid w:val="000B1D51"/>
    <w:rsid w:val="001135BE"/>
    <w:rsid w:val="00152F50"/>
    <w:rsid w:val="001E1BB5"/>
    <w:rsid w:val="00266B94"/>
    <w:rsid w:val="002E3A52"/>
    <w:rsid w:val="002E54C7"/>
    <w:rsid w:val="003873B2"/>
    <w:rsid w:val="003A572F"/>
    <w:rsid w:val="004561BB"/>
    <w:rsid w:val="004F3710"/>
    <w:rsid w:val="00533316"/>
    <w:rsid w:val="005F0E75"/>
    <w:rsid w:val="00604E70"/>
    <w:rsid w:val="00623A98"/>
    <w:rsid w:val="006B3DD2"/>
    <w:rsid w:val="007170FD"/>
    <w:rsid w:val="00794CE4"/>
    <w:rsid w:val="007A55FD"/>
    <w:rsid w:val="00806213"/>
    <w:rsid w:val="008B5A6B"/>
    <w:rsid w:val="008D126F"/>
    <w:rsid w:val="0090796B"/>
    <w:rsid w:val="00933FEB"/>
    <w:rsid w:val="00986CE4"/>
    <w:rsid w:val="00A4401B"/>
    <w:rsid w:val="00A92333"/>
    <w:rsid w:val="00B01464"/>
    <w:rsid w:val="00B021DE"/>
    <w:rsid w:val="00B67541"/>
    <w:rsid w:val="00BB7A1A"/>
    <w:rsid w:val="00CA2825"/>
    <w:rsid w:val="00CF60D6"/>
    <w:rsid w:val="00D7319A"/>
    <w:rsid w:val="00DC2B52"/>
    <w:rsid w:val="00DC5F25"/>
    <w:rsid w:val="00DE3D6A"/>
    <w:rsid w:val="00FE4509"/>
    <w:rsid w:val="00FE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E989E-C21F-4E57-9D59-47EF415F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333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2333"/>
    <w:pPr>
      <w:spacing w:after="0" w:line="240" w:lineRule="auto"/>
    </w:pPr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23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61B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61B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61B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61B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24</cp:revision>
  <dcterms:created xsi:type="dcterms:W3CDTF">2019-03-27T17:05:00Z</dcterms:created>
  <dcterms:modified xsi:type="dcterms:W3CDTF">2019-05-01T09:41:00Z</dcterms:modified>
</cp:coreProperties>
</file>